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FEE11A0">
      <w:pPr>
        <w:bidi w:val="0"/>
        <w:jc w:val="both"/>
        <w:rPr>
          <w:rFonts w:hint="default" w:ascii="Times New Roman" w:hAnsi="Times New Roman" w:eastAsia="仿宋_GB2312" w:cs="Times New Roman"/>
          <w:sz w:val="32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【投标文件－材料1】</w:t>
      </w:r>
    </w:p>
    <w:p w14:paraId="12B679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600" w:lineRule="exact"/>
        <w:jc w:val="center"/>
        <w:textAlignment w:val="auto"/>
        <w:rPr>
          <w:rFonts w:hint="eastAsia" w:ascii="Times New Roman" w:hAnsi="Times New Roman" w:eastAsia="方正小标宋简体" w:cs="方正小标宋简体"/>
          <w:sz w:val="32"/>
          <w:lang w:val="en-US" w:eastAsia="zh-CN"/>
        </w:rPr>
      </w:pPr>
      <w:r>
        <w:rPr>
          <w:rFonts w:hint="eastAsia" w:ascii="Times New Roman" w:hAnsi="Times New Roman" w:eastAsia="方正小标宋简体" w:cs="方正小标宋简体"/>
          <w:sz w:val="44"/>
          <w:szCs w:val="44"/>
          <w:lang w:val="en-US" w:eastAsia="zh-CN"/>
        </w:rPr>
        <w:t>新塘医院宣传物料设计制作项目报价</w:t>
      </w:r>
    </w:p>
    <w:p w14:paraId="4C2E24B3">
      <w:pPr>
        <w:ind w:firstLine="3312" w:firstLineChars="1200"/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</w:pPr>
    </w:p>
    <w:p w14:paraId="56287C64">
      <w:pPr>
        <w:ind w:firstLine="3312" w:firstLineChars="1200"/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（报价表见附件3）</w:t>
      </w:r>
      <w:bookmarkStart w:id="1" w:name="_GoBack"/>
      <w:bookmarkEnd w:id="1"/>
    </w:p>
    <w:p w14:paraId="7ADAB2CC">
      <w:pP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br w:type="page"/>
      </w:r>
    </w:p>
    <w:p w14:paraId="179B7032">
      <w:pP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【投标文件－材料2】</w:t>
      </w:r>
    </w:p>
    <w:p w14:paraId="63E6A8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投标承诺函</w:t>
      </w:r>
    </w:p>
    <w:p w14:paraId="292F29CF">
      <w:pPr>
        <w:bidi w:val="0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广州市增城区新塘医院</w:t>
      </w:r>
      <w:r>
        <w:rPr>
          <w:rFonts w:hint="default" w:ascii="Times New Roman" w:hAnsi="Times New Roman" w:eastAsia="仿宋_GB2312" w:cs="Times New Roman"/>
          <w:sz w:val="32"/>
        </w:rPr>
        <w:t>：</w:t>
      </w:r>
    </w:p>
    <w:p w14:paraId="06E76F0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我方确认已收到贵方提供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的“广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州市增城区新塘医院宣传物料设计制作服务项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目”的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招标文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件，且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已完全理解招标文件的全部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内容。经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慎重考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虑，我方决定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参与本项目投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标，并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在此作出如下承诺：</w:t>
      </w:r>
    </w:p>
    <w:p w14:paraId="05164B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在参与投标前，我方已对招标文件及所有相关资料进行了细致研究。我方完全理解且认为此招标文件不存在倾向性，也没有排斥潜在投标人的内容。我方同意招标文件的相关条款，并自愿放弃对招标文件提出误解和质疑的所有权利。</w:t>
      </w:r>
    </w:p>
    <w:p w14:paraId="78A572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我方声明，投标文件及所提供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的一切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资料均真实、准确且有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效。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若因我方提供的资料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不实而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导致的责任和后果，将由我方自行承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担。同时，我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方同意按照贵方可能提出的</w:t>
      </w:r>
      <w:r>
        <w:rPr>
          <w:rFonts w:hint="eastAsia" w:ascii="Times New Roman" w:hAnsi="Times New Roman" w:eastAsia="仿宋_GB2312" w:cs="Times New Roman"/>
          <w:spacing w:val="-20"/>
          <w:sz w:val="32"/>
          <w:lang w:eastAsia="zh-CN"/>
        </w:rPr>
        <w:t>要求，提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供与投标有关的任何其他数据或信息。</w:t>
      </w:r>
    </w:p>
    <w:p w14:paraId="15B2B7F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若我方有幸中标，将保证全面履行投标文件中承诺的所有责任和义务。</w:t>
      </w:r>
    </w:p>
    <w:p w14:paraId="1D98BF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我方承诺，采购人在中华人民共和国境内使用我方报价所涉的货物、资料、技术、服务及其任意一部分时，可无偿且不受限制地使用。同时，我方保证设计方案为原创，不会侵犯第三方的知识产权。</w:t>
      </w:r>
    </w:p>
    <w:p w14:paraId="5D1A94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若有第三方就专利权、商标权或其他知识产权问题向采购人提出侵权主张，相关责任将由我方承担。我方的报价已包含所有应向所有权人支付的关于专利权、商标权或其他知识产权的全部相关费用。</w:t>
      </w:r>
    </w:p>
    <w:p w14:paraId="01428E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 xml:space="preserve">此外，所供应的物料在材质和工艺上应与封存样品保持一致，若不一致，采购人有权拒收。 </w:t>
      </w:r>
    </w:p>
    <w:p w14:paraId="345A99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632" w:firstLineChars="200"/>
        <w:textAlignment w:val="auto"/>
        <w:rPr>
          <w:rFonts w:hint="eastAsia" w:ascii="Times New Roman" w:hAnsi="Times New Roman" w:eastAsia="仿宋_GB2312" w:cs="Times New Roman"/>
          <w:sz w:val="32"/>
          <w:lang w:eastAsia="zh-CN"/>
        </w:rPr>
      </w:pPr>
    </w:p>
    <w:p w14:paraId="050FFB0B">
      <w:pPr>
        <w:bidi w:val="0"/>
        <w:ind w:firstLine="4740" w:firstLineChars="1500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日期：20  年   月   日</w:t>
      </w:r>
    </w:p>
    <w:p w14:paraId="7F21C68D">
      <w:pPr>
        <w:bidi w:val="0"/>
        <w:ind w:firstLine="316" w:firstLineChars="100"/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</w:pPr>
      <w:bookmarkStart w:id="0" w:name="_Toc37581429"/>
    </w:p>
    <w:p w14:paraId="0C24EA09">
      <w:pPr>
        <w:bidi w:val="0"/>
        <w:ind w:firstLine="316" w:firstLineChars="100"/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  <w:t>（</w:t>
      </w:r>
      <w:r>
        <w:rPr>
          <w:rFonts w:hint="default" w:ascii="Times New Roman" w:hAnsi="Times New Roman" w:eastAsia="仿宋_GB2312" w:cs="Times New Roman"/>
          <w:color w:val="FF0000"/>
          <w:sz w:val="32"/>
        </w:rPr>
        <w:t>说明：本格式文件内容不得擅自删改</w:t>
      </w:r>
      <w:bookmarkEnd w:id="0"/>
      <w:r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  <w:t>）</w:t>
      </w:r>
    </w:p>
    <w:p w14:paraId="3A9A3C81">
      <w:pP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br w:type="page"/>
      </w:r>
    </w:p>
    <w:p w14:paraId="75984BF5">
      <w:pPr>
        <w:bidi w:val="0"/>
        <w:jc w:val="both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【投标文件－材料3】</w:t>
      </w:r>
    </w:p>
    <w:p w14:paraId="32A776CC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 w:val="0"/>
        <w:ind w:firstLine="872" w:firstLineChars="200"/>
        <w:jc w:val="center"/>
        <w:textAlignment w:val="auto"/>
        <w:rPr>
          <w:rFonts w:hint="default" w:ascii="Times New Roman" w:hAnsi="Times New Roman" w:eastAsia="长城小标宋体" w:cs="Times New Roman"/>
          <w:kern w:val="2"/>
          <w:sz w:val="44"/>
          <w:szCs w:val="44"/>
          <w:lang w:val="en-US" w:eastAsia="zh-CN" w:bidi="ar-SA"/>
        </w:rPr>
      </w:pPr>
      <w:r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投标人资格声明函</w:t>
      </w:r>
    </w:p>
    <w:p w14:paraId="2ADAC565">
      <w:pPr>
        <w:widowControl/>
        <w:ind w:firstLine="472" w:firstLineChars="200"/>
        <w:jc w:val="center"/>
        <w:rPr>
          <w:rFonts w:hint="default" w:ascii="Times New Roman" w:hAnsi="Times New Roman" w:eastAsia="宋体" w:cs="Times New Roman"/>
          <w:b/>
          <w:kern w:val="0"/>
          <w:sz w:val="24"/>
          <w:szCs w:val="24"/>
          <w:lang w:val="en-US" w:eastAsia="zh-CN" w:bidi="ar-SA"/>
        </w:rPr>
      </w:pPr>
    </w:p>
    <w:p w14:paraId="2C078584">
      <w:pPr>
        <w:bidi w:val="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广州市增城区新塘医院：</w:t>
      </w:r>
    </w:p>
    <w:p w14:paraId="20A5DCB1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关于贵方发布的“广州市增城区新塘医院宣传物料设计制作服务项目”采购公告，我方愿意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参与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投标，并声明截至开标日：</w:t>
      </w:r>
    </w:p>
    <w:p w14:paraId="473D38FD">
      <w:pPr>
        <w:bidi w:val="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我方具备《中华人民共和国政府采购法》第二十二条所规定的条件，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且已明晰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招标文件的要求及有关文件规定。</w:t>
      </w:r>
    </w:p>
    <w:p w14:paraId="31EF9DE9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（一）具备独立承担民事责任的能力，提供以下相关证照的原件扫描件之一：</w:t>
      </w:r>
    </w:p>
    <w:p w14:paraId="4E9F6A97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1. 企业法人营业执照；</w:t>
      </w:r>
    </w:p>
    <w:p w14:paraId="4B9F6243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2. 事业法人登记证；</w:t>
      </w:r>
    </w:p>
    <w:p w14:paraId="2BAA1D47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3. 其他组织的营业执照或执业许可证。</w:t>
      </w:r>
    </w:p>
    <w:p w14:paraId="53224B13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（二）拥有良好的商业信誉和健全的财务会计制度。</w:t>
      </w:r>
    </w:p>
    <w:p w14:paraId="28CEB967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（三）具备履行合同所必需的设备和专业技术能力。</w:t>
      </w:r>
    </w:p>
    <w:p w14:paraId="03CD626C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（四）有依法缴纳税收和社会保障资金的良好记录</w:t>
      </w:r>
      <w:r>
        <w:rPr>
          <w:rFonts w:hint="eastAsia" w:ascii="Times New Roman" w:hAnsi="Times New Roman" w:eastAsia="仿宋_GB2312" w:cs="Times New Roman"/>
          <w:sz w:val="32"/>
          <w:lang w:eastAsia="zh-CN"/>
        </w:rPr>
        <w:t>。</w:t>
      </w:r>
    </w:p>
    <w:p w14:paraId="72B3555C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（五）在经营活动中无重大违法记录。</w:t>
      </w:r>
    </w:p>
    <w:p w14:paraId="5EB01D5E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（六）</w:t>
      </w:r>
      <w:r>
        <w:rPr>
          <w:rFonts w:hint="eastAsia" w:ascii="Times New Roman" w:hAnsi="Times New Roman" w:eastAsia="仿宋_GB2312" w:cs="Times New Roman"/>
          <w:kern w:val="2"/>
          <w:sz w:val="32"/>
          <w:szCs w:val="24"/>
          <w:lang w:val="en-US" w:eastAsia="zh-CN" w:bidi="ar-SA"/>
        </w:rPr>
        <w:t>满足</w:t>
      </w:r>
      <w:r>
        <w:rPr>
          <w:rFonts w:hint="default" w:ascii="Times New Roman" w:hAnsi="Times New Roman" w:eastAsia="仿宋_GB2312" w:cs="Times New Roman"/>
          <w:sz w:val="32"/>
          <w:lang w:eastAsia="zh-CN"/>
        </w:rPr>
        <w:t>法律、行政法规规定的其他条件。</w:t>
      </w:r>
    </w:p>
    <w:p w14:paraId="6BDB4956">
      <w:pPr>
        <w:bidi w:val="0"/>
        <w:ind w:firstLine="632" w:firstLineChars="200"/>
        <w:rPr>
          <w:rFonts w:hint="eastAsia" w:ascii="Times New Roman" w:hAnsi="Times New Roman" w:eastAsia="仿宋_GB2312" w:cs="Times New Roman"/>
          <w:sz w:val="32"/>
          <w:lang w:eastAsia="zh-CN"/>
        </w:rPr>
      </w:pPr>
      <w:r>
        <w:rPr>
          <w:rFonts w:hint="eastAsia" w:ascii="Times New Roman" w:hAnsi="Times New Roman" w:eastAsia="仿宋_GB2312" w:cs="Times New Roman"/>
          <w:sz w:val="32"/>
          <w:lang w:eastAsia="zh-CN"/>
        </w:rPr>
        <w:t>在本次招标采购活动中，若存在违法、违规、弄虚作假等行为，由此造成的损失、不良后果及法律责任，均由我方承担。</w:t>
      </w:r>
    </w:p>
    <w:p w14:paraId="69664FCC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特此声明！</w:t>
      </w:r>
    </w:p>
    <w:p w14:paraId="25205689">
      <w:pPr>
        <w:bidi w:val="0"/>
        <w:ind w:firstLine="4740" w:firstLineChars="1500"/>
        <w:rPr>
          <w:rFonts w:hint="default" w:ascii="Times New Roman" w:hAnsi="Times New Roman" w:eastAsia="仿宋_GB2312" w:cs="Times New Roman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sz w:val="32"/>
          <w:lang w:eastAsia="zh-CN"/>
        </w:rPr>
        <w:t>日期：20  年   月   日</w:t>
      </w:r>
    </w:p>
    <w:p w14:paraId="4B75D437">
      <w:pPr>
        <w:bidi w:val="0"/>
        <w:rPr>
          <w:rFonts w:hint="default" w:ascii="Times New Roman" w:hAnsi="Times New Roman" w:eastAsia="仿宋_GB2312" w:cs="Times New Roman"/>
          <w:sz w:val="32"/>
          <w:lang w:eastAsia="zh-CN"/>
        </w:rPr>
      </w:pPr>
    </w:p>
    <w:p w14:paraId="33A4F542">
      <w:pPr>
        <w:bidi w:val="0"/>
        <w:ind w:firstLine="632" w:firstLineChars="200"/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</w:pPr>
      <w:r>
        <w:rPr>
          <w:rFonts w:hint="default" w:ascii="Times New Roman" w:hAnsi="Times New Roman" w:eastAsia="仿宋_GB2312" w:cs="Times New Roman"/>
          <w:color w:val="FF0000"/>
          <w:sz w:val="32"/>
          <w:lang w:eastAsia="zh-CN"/>
        </w:rPr>
        <w:t>（说明：本格式文件内容不得擅自删改）</w:t>
      </w:r>
    </w:p>
    <w:p w14:paraId="3C04276D">
      <w:pP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br w:type="page"/>
      </w:r>
    </w:p>
    <w:p w14:paraId="3D5121AB">
      <w:pPr>
        <w:bidi w:val="0"/>
        <w:jc w:val="both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5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611160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法定代表人授权书</w:t>
      </w:r>
    </w:p>
    <w:p w14:paraId="552FFA0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04FE26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textAlignment w:val="auto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致：广州市增城区新塘</w:t>
      </w:r>
      <w:r>
        <w:rPr>
          <w:rFonts w:hint="default" w:ascii="Times New Roman" w:hAnsi="Times New Roman" w:eastAsia="仿宋_GB2312" w:cs="Times New Roman"/>
          <w:sz w:val="32"/>
          <w:szCs w:val="32"/>
          <w:lang w:val="en-US" w:eastAsia="zh-CN"/>
        </w:rPr>
        <w:t>医</w:t>
      </w:r>
      <w:r>
        <w:rPr>
          <w:rFonts w:hint="default" w:ascii="Times New Roman" w:hAnsi="Times New Roman" w:eastAsia="仿宋_GB2312" w:cs="Times New Roman"/>
          <w:sz w:val="32"/>
          <w:szCs w:val="32"/>
        </w:rPr>
        <w:t>院</w:t>
      </w:r>
    </w:p>
    <w:p w14:paraId="47E7BCF6">
      <w:pPr>
        <w:pageBreakBefore w:val="0"/>
        <w:kinsoku/>
        <w:overflowPunct/>
        <w:topLinePunct w:val="0"/>
        <w:bidi w:val="0"/>
        <w:snapToGrid w:val="0"/>
        <w:spacing w:beforeAutospacing="0" w:line="590" w:lineRule="exact"/>
        <w:ind w:firstLine="632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本授权书声明：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是注册/登记于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（国家或地区或机构）</w:t>
      </w:r>
      <w:r>
        <w:rPr>
          <w:rFonts w:hint="default" w:ascii="Times New Roman" w:hAnsi="Times New Roman" w:eastAsia="仿宋_GB2312" w:cs="Times New Roman"/>
          <w:i/>
          <w:color w:val="auto"/>
          <w:sz w:val="32"/>
          <w:szCs w:val="32"/>
          <w:u w:val="single"/>
        </w:rPr>
        <w:t xml:space="preserve">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 xml:space="preserve">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（供应商名称） </w:t>
      </w:r>
      <w:r>
        <w:rPr>
          <w:rFonts w:hint="default" w:ascii="Times New Roman" w:hAnsi="Times New Roman" w:eastAsia="仿宋_GB2312" w:cs="Times New Roman"/>
          <w:i/>
          <w:color w:val="auto"/>
          <w:sz w:val="32"/>
          <w:szCs w:val="32"/>
          <w:u w:val="single"/>
        </w:rPr>
        <w:t xml:space="preserve">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的法定代表人/负责人，现任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职务，有效证件号码：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             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。现授权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（姓名、职务）</w:t>
      </w:r>
      <w:r>
        <w:rPr>
          <w:rFonts w:hint="default" w:ascii="Times New Roman" w:hAnsi="Times New Roman" w:eastAsia="仿宋_GB2312" w:cs="Times New Roman"/>
          <w:i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作为我公司/组织的全权代理人，就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  <w:lang w:val="en-US" w:eastAsia="zh-CN"/>
        </w:rPr>
        <w:t>广州市增城区新塘医院宣传物料设计制作服务项目购买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>和合同执行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，以我方的名义处理一切与之有关的事宜。</w:t>
      </w:r>
    </w:p>
    <w:p w14:paraId="6B966C66">
      <w:pPr>
        <w:pageBreakBefore w:val="0"/>
        <w:kinsoku/>
        <w:overflowPunct/>
        <w:topLinePunct w:val="0"/>
        <w:bidi w:val="0"/>
        <w:snapToGrid w:val="0"/>
        <w:spacing w:beforeAutospacing="0" w:line="590" w:lineRule="exact"/>
        <w:ind w:firstLine="632" w:firstLineChars="200"/>
        <w:rPr>
          <w:rFonts w:hint="default" w:ascii="Times New Roman" w:hAnsi="Times New Roman" w:eastAsia="仿宋_GB2312" w:cs="Times New Roman"/>
          <w:color w:val="auto"/>
          <w:sz w:val="32"/>
          <w:szCs w:val="32"/>
        </w:rPr>
      </w:pP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本授权书于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年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月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  <w:u w:val="single"/>
        </w:rPr>
        <w:t xml:space="preserve">    </w:t>
      </w:r>
      <w:r>
        <w:rPr>
          <w:rFonts w:hint="default" w:ascii="Times New Roman" w:hAnsi="Times New Roman" w:eastAsia="仿宋_GB2312" w:cs="Times New Roman"/>
          <w:color w:val="auto"/>
          <w:sz w:val="32"/>
          <w:szCs w:val="32"/>
        </w:rPr>
        <w:t>日签字生效，特此声明。</w:t>
      </w:r>
    </w:p>
    <w:p w14:paraId="38E1055A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</w:p>
    <w:p w14:paraId="19A7D6B2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供应商（盖章）：</w:t>
      </w:r>
    </w:p>
    <w:p w14:paraId="33EDAA7F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法定代表人/负责人（签字或盖签字章）：</w:t>
      </w:r>
    </w:p>
    <w:p w14:paraId="4BFC6885">
      <w:pPr>
        <w:bidi w:val="0"/>
        <w:ind w:firstLine="632" w:firstLineChars="200"/>
        <w:rPr>
          <w:rFonts w:hint="default" w:ascii="Times New Roman" w:hAnsi="Times New Roman" w:eastAsia="仿宋_GB2312" w:cs="Times New Roman"/>
          <w:sz w:val="32"/>
          <w:szCs w:val="32"/>
        </w:rPr>
      </w:pPr>
      <w:r>
        <w:rPr>
          <w:rFonts w:hint="default" w:ascii="Times New Roman" w:hAnsi="Times New Roman" w:eastAsia="仿宋_GB2312" w:cs="Times New Roman"/>
          <w:sz w:val="32"/>
          <w:szCs w:val="32"/>
        </w:rPr>
        <w:t>被授权人（签字或盖签字章）：</w:t>
      </w:r>
    </w:p>
    <w:p w14:paraId="2CB9F0A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4424" w:firstLineChars="1400"/>
        <w:textAlignment w:val="auto"/>
        <w:rPr>
          <w:rFonts w:hint="default" w:ascii="Times New Roman" w:hAnsi="Times New Roman" w:eastAsia="仿宋_GB2312" w:cs="Times New Roman"/>
          <w:sz w:val="32"/>
        </w:rPr>
      </w:pPr>
      <w:r>
        <w:rPr>
          <w:rFonts w:hint="default" w:ascii="Times New Roman" w:hAnsi="Times New Roman" w:eastAsia="仿宋_GB2312" w:cs="Times New Roman"/>
          <w:sz w:val="32"/>
        </w:rPr>
        <w:t>日期： 20  年   月   日</w:t>
      </w:r>
    </w:p>
    <w:p w14:paraId="42778871">
      <w:pPr>
        <w:pageBreakBefore w:val="0"/>
        <w:tabs>
          <w:tab w:val="left" w:pos="3885"/>
        </w:tabs>
        <w:kinsoku/>
        <w:overflowPunct/>
        <w:topLinePunct w:val="0"/>
        <w:bidi w:val="0"/>
        <w:spacing w:beforeAutospacing="0" w:line="590" w:lineRule="exact"/>
        <w:rPr>
          <w:rFonts w:hint="default" w:ascii="Times New Roman" w:hAnsi="Times New Roman" w:eastAsia="仿宋_GB2312" w:cs="Times New Roman"/>
          <w:color w:val="auto"/>
          <w:sz w:val="28"/>
          <w:szCs w:val="28"/>
          <w:u w:val="single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w:t>附：代理人身份证复印件</w:t>
      </w:r>
    </w:p>
    <w:p w14:paraId="76E5C8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52" w:firstLineChars="200"/>
        <w:textAlignment w:val="auto"/>
        <w:rPr>
          <w:rFonts w:hint="default" w:ascii="Times New Roman" w:hAnsi="Times New Roman" w:eastAsia="仿宋_GB2312" w:cs="Times New Roman"/>
          <w:sz w:val="24"/>
          <w:szCs w:val="24"/>
        </w:rPr>
      </w:pP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-57150</wp:posOffset>
                </wp:positionH>
                <wp:positionV relativeFrom="paragraph">
                  <wp:posOffset>480060</wp:posOffset>
                </wp:positionV>
                <wp:extent cx="2838450" cy="1790700"/>
                <wp:effectExtent l="6350" t="6350" r="12700" b="12700"/>
                <wp:wrapNone/>
                <wp:docPr id="4" name="矩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9F5EC2">
                            <w:pPr>
                              <w:jc w:val="center"/>
                              <w:rPr>
                                <w:rFonts w:ascii="Calibri" w:hAnsi="Calibri" w:eastAsia="宋体" w:cs="Times New Roman"/>
                                <w:sz w:val="21"/>
                              </w:rPr>
                            </w:pPr>
                            <w:r>
                              <w:rPr>
                                <w:rFonts w:hint="eastAsia" w:ascii="Calibri" w:hAnsi="Calibri" w:eastAsia="宋体" w:cs="Times New Roman"/>
                                <w:sz w:val="21"/>
                              </w:rPr>
                              <w:t>正面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-4.5pt;margin-top:37.8pt;height:141pt;width:223.5pt;z-index:251659264;v-text-anchor:middle;mso-width-relative:page;mso-height-relative:page;" fillcolor="#FFFFFF" filled="t" stroked="t" coordsize="21600,21600" o:gfxdata="UEsDBAoAAAAAAIdO4kAAAAAAAAAAAAAAAAAEAAAAZHJzL1BLAwQUAAAACACHTuJAD5Tr6dgAAAAJ&#10;AQAADwAAAGRycy9kb3ducmV2LnhtbE2PvU7DQBCEeyTe4bRIdMldCHGC43UKBB2NHQroLvbGtrgf&#10;y3eJbZ6epYJydlYz32SHyRpxpSF03iGslgoEucrXnWsQ3o+vix2IELWrtfGOEGYKcMhvbzKd1n50&#10;BV3L2AgOcSHVCG2MfSplqFqyOix9T469sx+sjiyHRtaDHjncGvmgVCKt7hw3tLqn55aqr/JiEXQ5&#10;fc7z/DGOsjCqe/ku+vKtQLy/W6k9iEhT/HuGX3xGh5yZTv7i6iAMwuKJp0SE7SYBwf7jeseHE8J6&#10;s01A5pn8vyD/AVBLAwQUAAAACACHTuJAUR6o5nwCAAAOBQAADgAAAGRycy9lMm9Eb2MueG1srVTN&#10;bhMxEL4j8Q6W73Q3IaVp1E0VNQpCqmilgjg7Xm/Wkv+wnWzKyyBx4yF4HMRr8Nm7bdPSQw/swTvj&#10;Gc8383nGZ+d7rchO+CCtqejoqKREGG5raTYV/fxp9WZKSYjM1ExZIyp6KwI9n79+dda5mRjb1qpa&#10;eIIgJsw6V9E2RjcrisBboVk4sk4YGBvrNYtQ/aaoPesQXatiXJbvis762nnLRQjYXfZGOkT0Lwlo&#10;m0ZysbR8q4WJfVQvFIsoKbTSBTrP2TaN4PGqaYKIRFUUlca8AgTyOq3F/IzNNp65VvIhBfaSFJ7U&#10;pJk0AL0PtWSRka2X/4TSknsbbBOPuNVFX0hmBFWMyifc3LTMiVwLqA7unvTw/8Lyj7trT2Rd0Qkl&#10;hmlc+J/vP3//+kEmiZvOhRlcbty1H7QAMRW6b7xOf5RA9pnP23s+xT4Sjs3x9O10cgyqOWyjk9Py&#10;pMyMFw/HnQ/xvbCaJKGiHheWeWS7yxABCdc7l4QWrJL1SiqVFb9ZXyhPdgyXu8pfyhlHHrkpQzrA&#10;jxM44Qwt26BVIGqHsoPZUMLUBrPAo8/Yj06HQ5Ayf8+BpCSXLLR9MjlCcmMzLSPGRUld0enhaWWS&#10;VeQWHUpNZPf0Jinu1/uB87Wtb3FL3vbtGxxfSeBdshCvmUe/ojBMdLzC0iiLau0gUdJa/+25/eSP&#10;NoKVkg79Dya+bpkXlKgPBg12OppMEDZmZXJ8MobiDy3rQ4vZ6guLWxjh7XA8i8k/qjux8VZ/weAv&#10;EipMzHBg95wPykXs5xJPBxeLRXbDkDgWL82N4yl4oszYxTbaRubuSET17ODek4IxyR0wjHSaw0M9&#10;ez08Y/O/UEsDBAoAAAAAAIdO4kAAAAAAAAAAAAAAAAAGAAAAX3JlbHMvUEsDBBQAAAAIAIdO4kCK&#10;FGY80QAAAJQBAAALAAAAX3JlbHMvLnJlbHOlkMFqwzAMhu+DvYPRfXGawxijTi+j0GvpHsDYimMa&#10;W0Yy2fr28w6DZfS2o36h7xP//vCZFrUiS6RsYNf1oDA78jEHA++X49MLKKk2e7tQRgM3FDiMjw/7&#10;My62tiOZYxHVKFkMzLWWV63FzZisdFQwt81EnGxtIwddrLvagHro+2fNvxkwbpjq5A3wyQ+gLrfS&#10;zH/YKTomoal2jpKmaYruHlUHtmWO7sg24Ru5RrMcsBrwLBoHalnXfgR9X7/7p97TRz7jutV+h4zr&#10;j1dvuhy/AFBLAwQUAAAACACHTuJAfublIPcAAADhAQAAEwAAAFtDb250ZW50X1R5cGVzXS54bWyV&#10;kUFOwzAQRfdI3MHyFiVOu0AIJemCtEtAqBxgZE8Si2RseUxob4+TthtEkVjaM/+/J7vcHMZBTBjY&#10;OqrkKi+kQNLOWOoq+b7fZQ9ScAQyMDjCSh6R5aa+vSn3R48sUpq4kn2M/lEp1j2OwLnzSGnSujBC&#10;TMfQKQ/6AzpU66K4V9pRRIpZnDtkXTbYwucQxfaQrk8mAQeW4um0OLMqCd4PVkNMpmoi84OSnQl5&#10;Si473FvPd0lDql8J8+Q64Jx7SU8TrEHxCiE+w5g0lAmsjPuigFP+d8lsOXLm2tZqzJvATYq94XSx&#10;utaOa9c4/d/y7ZK6dKvlg+pvUEsBAhQAFAAAAAgAh07iQH7m5SD3AAAA4QEAABMAAAAAAAAAAQAg&#10;AAAA7QQAAFtDb250ZW50X1R5cGVzXS54bWxQSwECFAAKAAAAAACHTuJAAAAAAAAAAAAAAAAABgAA&#10;AAAAAAAAABAAAADPAwAAX3JlbHMvUEsBAhQAFAAAAAgAh07iQIoUZjzRAAAAlAEAAAsAAAAAAAAA&#10;AQAgAAAA8wMAAF9yZWxzLy5yZWxzUEsBAhQACgAAAAAAh07iQAAAAAAAAAAAAAAAAAQAAAAAAAAA&#10;AAAQAAAAAAAAAGRycy9QSwECFAAUAAAACACHTuJAD5Tr6dgAAAAJAQAADwAAAAAAAAABACAAAAAi&#10;AAAAZHJzL2Rvd25yZXYueG1sUEsBAhQAFAAAAAgAh07iQFEeqOZ8AgAADgUAAA4AAAAAAAAAAQAg&#10;AAAAJwEAAGRycy9lMm9Eb2MueG1sUEsFBgAAAAAGAAYAWQEAABUGAAAAAA=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3F9F5EC2">
                      <w:pPr>
                        <w:jc w:val="center"/>
                        <w:rPr>
                          <w:rFonts w:ascii="Calibri" w:hAnsi="Calibri" w:eastAsia="宋体" w:cs="Times New Roman"/>
                          <w:sz w:val="21"/>
                        </w:rPr>
                      </w:pPr>
                      <w:r>
                        <w:rPr>
                          <w:rFonts w:hint="eastAsia" w:ascii="Calibri" w:hAnsi="Calibri" w:eastAsia="宋体" w:cs="Times New Roman"/>
                          <w:sz w:val="21"/>
                        </w:rPr>
                        <w:t>正面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2895600</wp:posOffset>
                </wp:positionH>
                <wp:positionV relativeFrom="paragraph">
                  <wp:posOffset>480060</wp:posOffset>
                </wp:positionV>
                <wp:extent cx="2838450" cy="1790700"/>
                <wp:effectExtent l="6350" t="6350" r="12700" b="12700"/>
                <wp:wrapNone/>
                <wp:docPr id="3" name="矩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38450" cy="1790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 cap="flat" cmpd="sng" algn="ctr">
                          <a:solidFill>
                            <a:srgbClr val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440D9F9B">
                            <w:pPr>
                              <w:jc w:val="center"/>
                              <w:rPr>
                                <w:rFonts w:ascii="Calibri" w:hAnsi="Calibri" w:eastAsia="宋体" w:cs="Times New Roman"/>
                                <w:sz w:val="21"/>
                              </w:rPr>
                            </w:pPr>
                            <w:r>
                              <w:rPr>
                                <w:rFonts w:hint="eastAsia" w:ascii="Calibri" w:hAnsi="Calibri" w:eastAsia="宋体" w:cs="Times New Roman"/>
                                <w:sz w:val="21"/>
                              </w:rPr>
                              <w:t>反面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_x0000_s1026" o:spid="_x0000_s1026" o:spt="1" style="position:absolute;left:0pt;margin-left:228pt;margin-top:37.8pt;height:141pt;width:223.5pt;z-index:251660288;v-text-anchor:middle;mso-width-relative:page;mso-height-relative:page;" fillcolor="#FFFFFF" filled="t" stroked="t" coordsize="21600,21600" o:gfxdata="UEsDBAoAAAAAAIdO4kAAAAAAAAAAAAAAAAAEAAAAZHJzL1BLAwQUAAAACACHTuJAF9ytvdgAAAAK&#10;AQAADwAAAGRycy9kb3ducmV2LnhtbE2PMU/DMBCFdyT+g3VIbNQuJSkNuXRAsLEkZYDNja9JRGxH&#10;sdsk/HqOCcZ37+nd9/L9bHtxoTF03iGsVwoEudqbzjUI74fXu0cQIWpndO8dISwUYF9cX+U6M35y&#10;JV2q2AgucSHTCG2MQyZlqFuyOqz8QI69kx+tjizHRppRT1xue3mvVCqt7hx/aPVAzy3VX9XZIuhq&#10;/lyW5WOaZNmr7uW7HKq3EvH2Zq2eQESa418YfvEZHQpmOvqzM0H0CA9JylsiwjZJQXBgpzZ8OCJs&#10;km0Kssjl/wnFD1BLAwQUAAAACACHTuJAvA7pGX0CAAAOBQAADgAAAGRycy9lMm9Eb2MueG1srVTN&#10;bhMxEL4j8Q6W73Q3aUrTqJsqahSEVEGlgjg7Xm/Wkv+wnWzKyyBx4yF4HMRr8Nm7bdPSQw/swTvj&#10;Gc8383nG5xd7rchO+CCtqejoqKREGG5raTYV/fxp9WZKSYjM1ExZIyp6KwK9mL9+dd65mRjb1qpa&#10;eIIgJsw6V9E2RjcrisBboVk4sk4YGBvrNYtQ/aaoPesQXatiXJZvi8762nnLRQjYXfZGOkT0Lwlo&#10;m0ZysbR8q4WJfVQvFIsoKbTSBTrP2TaN4PFj0wQRiaooKo15BQjkdVqL+TmbbTxzreRDCuwlKTyp&#10;STNpAHofaskiI1sv/wmlJfc22CYecauLvpDMCKoYlU+4uWmZE7kWUB3cPenh/4XlH3bXnsi6oseU&#10;GKZx4X++//z96wc5Ttx0LszgcuOu/aAFiKnQfeN1+qMEss983t7zKfaRcGyOp8fTyQmo5rCNTs/K&#10;0zIzXjwcdz7Ed8JqkoSKelxY5pHtrkIEJFzvXBJasErWK6lUVvxmfak82TFc7ip/KWcceeSmDOkA&#10;P07ghDO0bINWgagdyg5mQwlTG8wCjz5jPzodDkHK/D0HkpJcstD2yeQIyY3NtIwYFyV1RaeHp5VJ&#10;VpFbdCg1kd3Tm6S4X+8Hzte2vsUtedu3b3B8JYF3xUK8Zh79isIw0fEjlkZZVGsHiZLW+m/P7Sd/&#10;tBGslHTofzDxdcu8oES9N2iws9FkgrAxK5OT0zEUf2hZH1rMVl9a3MIIb4fjWUz+Ud2Jjbf6CwZ/&#10;kVBhYoYDu+d8UC5jP5d4OrhYLLIbhsSxeGVuHE/BE2XGLrbRNjJ3RyKqZwf3nhSMSe6AYaTTHB7q&#10;2evhGZv/BVBLAwQKAAAAAACHTuJAAAAAAAAAAAAAAAAABgAAAF9yZWxzL1BLAwQUAAAACACHTuJA&#10;ihRmPNEAAACUAQAACwAAAF9yZWxzLy5yZWxzpZDBasMwDIbvg72D0X1xmsMYo04vo9Br6R7A2Ipj&#10;GltGMtn69vMOg2X0tqN+oe8T//7wmRa1IkukbGDX9aAwO/IxBwPvl+PTCyipNnu7UEYDNxQ4jI8P&#10;+zMutrYjmWMR1ShZDMy1lletxc2YrHRUMLfNRJxsbSMHXay72oB66Ptnzb8ZMG6Y6uQN8MkPoC63&#10;0sx/2Ck6JqGpdo6SpmmK7h5VB7Zlju7INuEbuUazHLAa8CwaB2pZ134EfV+/+6fe00c+47rVfoeM&#10;649Xb7ocvwBQSwMEFAAAAAgAh07iQH7m5SD3AAAA4QEAABMAAABbQ29udGVudF9UeXBlc10ueG1s&#10;lZFBTsMwEEX3SNzB8hYlTrtACCXpgrRLQKgcYGRPEotkbHlMaG+Pk7YbRJFY2jP/vye73BzGQUwY&#10;2Dqq5CovpEDSzljqKvm+32UPUnAEMjA4wkoekeWmvr0p90ePLFKauJJ9jP5RKdY9jsC580hp0row&#10;QkzH0CkP+gM6VOuiuFfaUUSKWZw7ZF022MLnEMX2kK5PJgEHluLptDizKgneD1ZDTKZqIvODkp0J&#10;eUouO9xbz3dJQ6pfCfPkOuCce0lPE6xB8QohPsOYNJQJrIz7ooBT/nfJbDly5trWasybwE2KveF0&#10;sbrWjmvXOP3f8u2SunSr5YPqb1BLAQIUABQAAAAIAIdO4kB+5uUg9wAAAOEBAAATAAAAAAAAAAEA&#10;IAAAAO4EAABbQ29udGVudF9UeXBlc10ueG1sUEsBAhQACgAAAAAAh07iQAAAAAAAAAAAAAAAAAYA&#10;AAAAAAAAAAAQAAAA0AMAAF9yZWxzL1BLAQIUABQAAAAIAIdO4kCKFGY80QAAAJQBAAALAAAAAAAA&#10;AAEAIAAAAPQDAABfcmVscy8ucmVsc1BLAQIUAAoAAAAAAIdO4kAAAAAAAAAAAAAAAAAEAAAAAAAA&#10;AAAAEAAAAAAAAABkcnMvUEsBAhQAFAAAAAgAh07iQBfcrb3YAAAACgEAAA8AAAAAAAAAAQAgAAAA&#10;IgAAAGRycy9kb3ducmV2LnhtbFBLAQIUABQAAAAIAIdO4kC8DukZfQIAAA4FAAAOAAAAAAAAAAEA&#10;IAAAACcBAABkcnMvZTJvRG9jLnhtbFBLBQYAAAAABgAGAFkBAAAWBgAAAAA=&#10;">
                <v:fill on="t" focussize="0,0"/>
                <v:stroke weight="1pt" color="#000000" miterlimit="8" joinstyle="miter"/>
                <v:imagedata o:title=""/>
                <o:lock v:ext="edit" aspectratio="f"/>
                <v:textbox>
                  <w:txbxContent>
                    <w:p w14:paraId="440D9F9B">
                      <w:pPr>
                        <w:jc w:val="center"/>
                        <w:rPr>
                          <w:rFonts w:ascii="Calibri" w:hAnsi="Calibri" w:eastAsia="宋体" w:cs="Times New Roman"/>
                          <w:sz w:val="21"/>
                        </w:rPr>
                      </w:pPr>
                      <w:r>
                        <w:rPr>
                          <w:rFonts w:hint="eastAsia" w:ascii="Calibri" w:hAnsi="Calibri" w:eastAsia="宋体" w:cs="Times New Roman"/>
                          <w:sz w:val="21"/>
                        </w:rPr>
                        <w:t>反面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hint="default" w:ascii="Times New Roman" w:hAnsi="Times New Roman" w:eastAsia="仿宋_GB2312" w:cs="Times New Roman"/>
          <w:color w:val="auto"/>
          <w:sz w:val="28"/>
          <w:szCs w:val="28"/>
          <w:u w:val="single"/>
        </w:rPr>
        <w:t>粘贴代理人身份证复印件（正反面）</w:t>
      </w:r>
      <w:r>
        <w:rPr>
          <w:rFonts w:hint="default" w:ascii="Times New Roman" w:hAnsi="Times New Roman" w:eastAsia="仿宋_GB2312" w:cs="Times New Roman"/>
          <w:b/>
          <w:color w:val="auto"/>
          <w:sz w:val="28"/>
          <w:szCs w:val="28"/>
        </w:rPr>
        <w:br w:type="page"/>
      </w:r>
    </w:p>
    <w:p w14:paraId="4DA673D1">
      <w:pPr>
        <w:bidi w:val="0"/>
        <w:jc w:val="both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6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5EE9EEDF">
      <w:pPr>
        <w:widowControl w:val="0"/>
        <w:spacing w:line="360" w:lineRule="auto"/>
        <w:jc w:val="center"/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GB" w:eastAsia="zh-CN" w:bidi="ar-SA"/>
        </w:rPr>
      </w:pPr>
      <w:r>
        <w:rPr>
          <w:rFonts w:hint="default" w:ascii="Times New Roman" w:hAnsi="Times New Roman" w:eastAsia="方正小标宋简体" w:cs="Times New Roman"/>
          <w:kern w:val="2"/>
          <w:sz w:val="44"/>
          <w:szCs w:val="44"/>
          <w:lang w:val="en-US" w:eastAsia="zh-CN" w:bidi="ar-SA"/>
        </w:rPr>
        <w:t>业绩一览表</w:t>
      </w:r>
    </w:p>
    <w:tbl>
      <w:tblPr>
        <w:tblStyle w:val="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41"/>
        <w:gridCol w:w="1360"/>
        <w:gridCol w:w="1102"/>
        <w:gridCol w:w="1408"/>
        <w:gridCol w:w="1249"/>
        <w:gridCol w:w="1440"/>
        <w:gridCol w:w="1642"/>
      </w:tblGrid>
      <w:tr w14:paraId="4B40568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jc w:val="center"/>
        </w:trPr>
        <w:tc>
          <w:tcPr>
            <w:tcW w:w="41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C80378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序号</w:t>
            </w:r>
          </w:p>
        </w:tc>
        <w:tc>
          <w:tcPr>
            <w:tcW w:w="76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77D30A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项目</w:t>
            </w:r>
          </w:p>
          <w:p w14:paraId="13B1E04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类型</w:t>
            </w:r>
          </w:p>
          <w:p w14:paraId="12BAB8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4"/>
                <w:szCs w:val="21"/>
                <w:lang w:val="en-US" w:eastAsia="zh-CN"/>
              </w:rPr>
              <w:t>（医疗/教育/公共服务）</w:t>
            </w: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73233D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项目</w:t>
            </w:r>
          </w:p>
          <w:p w14:paraId="77655F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名称</w:t>
            </w:r>
          </w:p>
        </w:tc>
        <w:tc>
          <w:tcPr>
            <w:tcW w:w="7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D4A8CC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客户名称</w:t>
            </w:r>
          </w:p>
        </w:tc>
        <w:tc>
          <w:tcPr>
            <w:tcW w:w="6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F9AFE9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合同</w:t>
            </w:r>
          </w:p>
          <w:p w14:paraId="617DF4F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  <w:lang w:val="en-US" w:eastAsia="zh-CN"/>
              </w:rPr>
            </w:pP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金额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eastAsia="zh-CN"/>
              </w:rPr>
              <w:t>（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万元）</w:t>
            </w:r>
          </w:p>
        </w:tc>
        <w:tc>
          <w:tcPr>
            <w:tcW w:w="8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81DC41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服务</w:t>
            </w:r>
          </w:p>
          <w:p w14:paraId="6323778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年限</w:t>
            </w:r>
          </w:p>
        </w:tc>
        <w:tc>
          <w:tcPr>
            <w:tcW w:w="91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31DDE7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项目单位联系人</w:t>
            </w:r>
            <w:r>
              <w:rPr>
                <w:rFonts w:hint="eastAsia" w:ascii="Times New Roman" w:hAnsi="Times New Roman" w:eastAsia="仿宋_GB2312" w:cs="Times New Roman"/>
                <w:sz w:val="28"/>
                <w:szCs w:val="22"/>
                <w:lang w:val="en-US" w:eastAsia="zh-CN"/>
              </w:rPr>
              <w:t>及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电话</w:t>
            </w:r>
          </w:p>
        </w:tc>
      </w:tr>
      <w:tr w14:paraId="76E63D9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1" w:hRule="atLeast"/>
          <w:jc w:val="center"/>
        </w:trPr>
        <w:tc>
          <w:tcPr>
            <w:tcW w:w="41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3D0E0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1</w:t>
            </w:r>
          </w:p>
        </w:tc>
        <w:tc>
          <w:tcPr>
            <w:tcW w:w="76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D75079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CE47D1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505BBA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12CCFC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E980C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1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681E7E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6DF29DD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9" w:hRule="atLeast"/>
          <w:jc w:val="center"/>
        </w:trPr>
        <w:tc>
          <w:tcPr>
            <w:tcW w:w="41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01F01C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2</w:t>
            </w:r>
          </w:p>
        </w:tc>
        <w:tc>
          <w:tcPr>
            <w:tcW w:w="76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982627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F96FBA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E4DB23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C5780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B16C39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1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C5153C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498CC67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3" w:hRule="atLeast"/>
          <w:jc w:val="center"/>
        </w:trPr>
        <w:tc>
          <w:tcPr>
            <w:tcW w:w="41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3BCC03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3</w:t>
            </w:r>
          </w:p>
        </w:tc>
        <w:tc>
          <w:tcPr>
            <w:tcW w:w="76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BC762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349A67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512B8C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3F24E9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878165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1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AC37AE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34A9AD8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9" w:hRule="atLeast"/>
          <w:jc w:val="center"/>
        </w:trPr>
        <w:tc>
          <w:tcPr>
            <w:tcW w:w="414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B48D34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…</w:t>
            </w:r>
          </w:p>
        </w:tc>
        <w:tc>
          <w:tcPr>
            <w:tcW w:w="760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556582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16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66C9A9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78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359805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698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EE66C20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05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D3E523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917" w:type="pct"/>
            <w:tcBorders>
              <w:top w:val="single" w:color="auto" w:sz="6" w:space="0"/>
              <w:left w:val="single" w:color="auto" w:sz="6" w:space="0"/>
              <w:bottom w:val="single" w:color="auto" w:sz="6" w:space="0"/>
              <w:right w:val="single" w:color="auto" w:sz="6" w:space="0"/>
            </w:tcBorders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25E61D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</w:tbl>
    <w:p w14:paraId="5054D206">
      <w:pPr>
        <w:bidi w:val="0"/>
        <w:rPr>
          <w:rFonts w:hint="default" w:ascii="Times New Roman" w:hAnsi="Times New Roman" w:eastAsia="仿宋_GB2312" w:cs="Times New Roman"/>
          <w:b/>
          <w:bCs/>
          <w:sz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lang w:val="en-US" w:eastAsia="zh-CN"/>
        </w:rPr>
        <w:t>填报要求：</w:t>
      </w:r>
    </w:p>
    <w:p w14:paraId="16F07D04">
      <w:pPr>
        <w:bidi w:val="0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>1. 请根据商务评审中的业绩要求填写本表格，并提供完整的项目合同，同时加盖公章。</w:t>
      </w:r>
    </w:p>
    <w:p w14:paraId="5567F609">
      <w:pPr>
        <w:bidi w:val="0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32"/>
          <w:lang w:val="en-US" w:eastAsia="zh-CN"/>
        </w:rPr>
        <w:t xml:space="preserve">2. 请投标人严格依照要求提交相关证明材料，否则可能会对评审结果造成影响。 </w:t>
      </w:r>
    </w:p>
    <w:p w14:paraId="20460143">
      <w:pP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br w:type="page"/>
      </w:r>
    </w:p>
    <w:p w14:paraId="6C709932">
      <w:pPr>
        <w:bidi w:val="0"/>
        <w:jc w:val="both"/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【投标文件－材料</w:t>
      </w:r>
      <w:r>
        <w:rPr>
          <w:rFonts w:hint="eastAsia" w:ascii="Times New Roman" w:hAnsi="Times New Roman" w:eastAsia="黑体" w:cs="Times New Roman"/>
          <w:sz w:val="28"/>
          <w:szCs w:val="28"/>
          <w:lang w:val="en-US" w:eastAsia="zh-CN"/>
        </w:rPr>
        <w:t>12</w:t>
      </w:r>
      <w:r>
        <w:rPr>
          <w:rFonts w:hint="default" w:ascii="Times New Roman" w:hAnsi="Times New Roman" w:eastAsia="黑体" w:cs="Times New Roman"/>
          <w:sz w:val="28"/>
          <w:szCs w:val="28"/>
          <w:lang w:val="en-US" w:eastAsia="zh-CN"/>
        </w:rPr>
        <w:t>】</w:t>
      </w:r>
    </w:p>
    <w:p w14:paraId="53E7E8EF">
      <w:pPr>
        <w:bidi w:val="0"/>
        <w:jc w:val="center"/>
        <w:rPr>
          <w:rFonts w:hint="default" w:ascii="Times New Roman" w:hAnsi="Times New Roman" w:eastAsia="长城小标宋体" w:cs="Times New Roman"/>
          <w:sz w:val="44"/>
          <w:szCs w:val="44"/>
        </w:rPr>
      </w:pPr>
    </w:p>
    <w:p w14:paraId="5560AC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jc w:val="center"/>
        <w:textAlignment w:val="auto"/>
        <w:rPr>
          <w:rFonts w:hint="default" w:ascii="Times New Roman" w:hAnsi="Times New Roman" w:eastAsia="方正小标宋简体" w:cs="Times New Roman"/>
          <w:sz w:val="44"/>
          <w:szCs w:val="44"/>
        </w:rPr>
      </w:pPr>
      <w:r>
        <w:rPr>
          <w:rFonts w:hint="default" w:ascii="Times New Roman" w:hAnsi="Times New Roman" w:eastAsia="方正小标宋简体" w:cs="Times New Roman"/>
          <w:sz w:val="44"/>
          <w:szCs w:val="44"/>
        </w:rPr>
        <w:t>项目负责人及</w:t>
      </w:r>
      <w:r>
        <w:rPr>
          <w:rFonts w:hint="eastAsia" w:ascii="Times New Roman" w:hAnsi="Times New Roman" w:eastAsia="方正小标宋简体" w:cs="Times New Roman"/>
          <w:sz w:val="44"/>
          <w:szCs w:val="44"/>
          <w:lang w:val="en-US" w:eastAsia="zh-CN"/>
        </w:rPr>
        <w:t>团队</w:t>
      </w:r>
      <w:r>
        <w:rPr>
          <w:rFonts w:hint="default" w:ascii="Times New Roman" w:hAnsi="Times New Roman" w:eastAsia="方正小标宋简体" w:cs="Times New Roman"/>
          <w:sz w:val="44"/>
          <w:szCs w:val="44"/>
        </w:rPr>
        <w:t>人员一览表</w:t>
      </w:r>
    </w:p>
    <w:p w14:paraId="76099971">
      <w:pPr>
        <w:bidi w:val="0"/>
        <w:jc w:val="center"/>
        <w:rPr>
          <w:rFonts w:hint="default" w:ascii="Times New Roman" w:hAnsi="Times New Roman" w:eastAsia="仿宋_GB2312" w:cs="Times New Roman"/>
          <w:sz w:val="32"/>
          <w:szCs w:val="32"/>
        </w:rPr>
      </w:pPr>
    </w:p>
    <w:tbl>
      <w:tblPr>
        <w:tblStyle w:val="2"/>
        <w:tblW w:w="4997" w:type="pct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22"/>
        <w:gridCol w:w="936"/>
        <w:gridCol w:w="593"/>
        <w:gridCol w:w="593"/>
        <w:gridCol w:w="865"/>
        <w:gridCol w:w="1477"/>
        <w:gridCol w:w="917"/>
        <w:gridCol w:w="815"/>
        <w:gridCol w:w="1062"/>
        <w:gridCol w:w="1062"/>
      </w:tblGrid>
      <w:tr w14:paraId="062379F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99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84D81F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序号</w:t>
            </w: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2DFC8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姓名</w:t>
            </w: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B7617B2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性别</w:t>
            </w: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C45159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年龄</w:t>
            </w: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A1300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学历</w:t>
            </w: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A5F51A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职称/资格</w:t>
            </w: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DFD58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专业</w:t>
            </w: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B3A917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经验</w:t>
            </w:r>
          </w:p>
          <w:p w14:paraId="6989A35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年限</w:t>
            </w: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1F46D2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  <w:lang w:eastAsia="zh-CN"/>
              </w:rPr>
              <w:t>担</w:t>
            </w: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任职务</w:t>
            </w: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ABFBCB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  <w:lang w:eastAsia="zh-CN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近 6 个月社保缴费记录</w:t>
            </w:r>
          </w:p>
        </w:tc>
      </w:tr>
      <w:tr w14:paraId="69975D2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89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4E9C74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1</w:t>
            </w: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1C340B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F95954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CB7ABB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8FB3C7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8AB9F5C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D09E99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7FCF9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2C0CAE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57E22E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09D6EC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4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00185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2</w:t>
            </w: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E4E767F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D7A52A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5259D9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E9712A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72A0DB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748E7C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7514FA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C1073D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4F24723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1F7784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0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4AC0CB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3</w:t>
            </w: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1A7956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7020E4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D22B17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1C9595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7CA8036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E80F6F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A8E1717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36EDE6A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413C7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4385C8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7AB26F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  <w:r>
              <w:rPr>
                <w:rFonts w:hint="default" w:ascii="Times New Roman" w:hAnsi="Times New Roman" w:eastAsia="仿宋_GB2312" w:cs="Times New Roman"/>
                <w:sz w:val="28"/>
                <w:szCs w:val="22"/>
              </w:rPr>
              <w:t>…</w:t>
            </w: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3279AE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602D38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3849CEA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303A17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42312DD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D6F6FB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5B82FD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1FE9769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698DBA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  <w:tr w14:paraId="6E7470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6" w:hRule="atLeast"/>
          <w:jc w:val="center"/>
        </w:trPr>
        <w:tc>
          <w:tcPr>
            <w:tcW w:w="348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4DCEB2E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2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76A87E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16B276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331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0820EA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8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5B1C9021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82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446CF65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12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3B6341B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455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7C941E14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1DAF2ACD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  <w:tc>
          <w:tcPr>
            <w:tcW w:w="593" w:type="pct"/>
            <w:tcMar>
              <w:top w:w="0" w:type="dxa"/>
              <w:left w:w="51" w:type="dxa"/>
              <w:bottom w:w="0" w:type="dxa"/>
              <w:right w:w="51" w:type="dxa"/>
            </w:tcMar>
            <w:vAlign w:val="center"/>
          </w:tcPr>
          <w:p w14:paraId="2BBB0E98">
            <w:pPr>
              <w:keepNext w:val="0"/>
              <w:keepLines w:val="0"/>
              <w:pageBreakBefore w:val="0"/>
              <w:widowControl w:val="0"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before="0" w:beforeAutospacing="0" w:after="0" w:afterAutospacing="0"/>
              <w:ind w:left="0" w:right="0"/>
              <w:jc w:val="center"/>
              <w:textAlignment w:val="auto"/>
              <w:rPr>
                <w:rFonts w:hint="default" w:ascii="Times New Roman" w:hAnsi="Times New Roman" w:eastAsia="仿宋_GB2312" w:cs="Times New Roman"/>
                <w:sz w:val="28"/>
                <w:szCs w:val="22"/>
              </w:rPr>
            </w:pPr>
          </w:p>
        </w:tc>
      </w:tr>
    </w:tbl>
    <w:p w14:paraId="7D256D0E">
      <w:pPr>
        <w:bidi w:val="0"/>
        <w:rPr>
          <w:rFonts w:hint="default" w:ascii="Times New Roman" w:hAnsi="Times New Roman" w:eastAsia="仿宋_GB2312" w:cs="Times New Roman"/>
          <w:b/>
          <w:bCs/>
          <w:sz w:val="32"/>
          <w:lang w:val="en-US" w:eastAsia="zh-CN"/>
        </w:rPr>
      </w:pPr>
      <w:r>
        <w:rPr>
          <w:rFonts w:hint="default" w:ascii="Times New Roman" w:hAnsi="Times New Roman" w:eastAsia="仿宋_GB2312" w:cs="Times New Roman"/>
          <w:b/>
          <w:bCs/>
          <w:sz w:val="32"/>
          <w:lang w:val="en-US" w:eastAsia="zh-CN"/>
        </w:rPr>
        <w:t>填报要求：</w:t>
      </w:r>
    </w:p>
    <w:p w14:paraId="3009DA9C">
      <w:pPr>
        <w:bidi w:val="0"/>
        <w:rPr>
          <w:rFonts w:hint="eastAsia" w:ascii="Times New Roman" w:hAnsi="Times New Roman" w:eastAsia="仿宋_GB2312" w:cs="Times New Roman"/>
          <w:sz w:val="28"/>
          <w:szCs w:val="2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2"/>
          <w:lang w:val="en-US" w:eastAsia="zh-CN"/>
        </w:rPr>
        <w:t>1. 对于上表所列人员，需附上其资格证书的复印件。</w:t>
      </w:r>
    </w:p>
    <w:p w14:paraId="299BAC71">
      <w:pPr>
        <w:bidi w:val="0"/>
        <w:rPr>
          <w:rFonts w:hint="default" w:ascii="Times New Roman" w:hAnsi="Times New Roman" w:eastAsia="仿宋_GB2312" w:cs="Times New Roman"/>
          <w:sz w:val="28"/>
          <w:szCs w:val="22"/>
          <w:lang w:val="en-US" w:eastAsia="zh-CN"/>
        </w:rPr>
      </w:pPr>
      <w:r>
        <w:rPr>
          <w:rFonts w:hint="default" w:ascii="Times New Roman" w:hAnsi="Times New Roman" w:eastAsia="仿宋_GB2312" w:cs="Times New Roman"/>
          <w:sz w:val="28"/>
          <w:szCs w:val="22"/>
          <w:lang w:val="en-US" w:eastAsia="zh-CN"/>
        </w:rPr>
        <w:t>2.</w:t>
      </w:r>
      <w:r>
        <w:rPr>
          <w:rFonts w:hint="eastAsia" w:ascii="Times New Roman" w:hAnsi="Times New Roman" w:eastAsia="仿宋_GB2312" w:cs="Times New Roman"/>
          <w:kern w:val="2"/>
          <w:sz w:val="28"/>
          <w:szCs w:val="22"/>
          <w:lang w:val="en-US" w:eastAsia="zh-CN" w:bidi="ar-SA"/>
        </w:rPr>
        <w:t xml:space="preserve"> 请</w:t>
      </w:r>
      <w:r>
        <w:rPr>
          <w:rFonts w:hint="default" w:ascii="Times New Roman" w:hAnsi="Times New Roman" w:eastAsia="仿宋_GB2312" w:cs="Times New Roman"/>
          <w:sz w:val="28"/>
          <w:szCs w:val="22"/>
          <w:lang w:val="en-US" w:eastAsia="zh-CN"/>
        </w:rPr>
        <w:t>提供上述人员在本单位服务的证明材料。</w:t>
      </w:r>
    </w:p>
    <w:p w14:paraId="15D0E416">
      <w:pPr>
        <w:bidi w:val="0"/>
        <w:rPr>
          <w:rFonts w:hint="eastAsia" w:ascii="Times New Roman" w:hAnsi="Times New Roman" w:eastAsia="仿宋_GB2312" w:cs="Times New Roman"/>
          <w:sz w:val="32"/>
          <w:lang w:val="en-US" w:eastAsia="zh-CN"/>
        </w:rPr>
      </w:pPr>
      <w:r>
        <w:rPr>
          <w:rFonts w:hint="eastAsia" w:ascii="Times New Roman" w:hAnsi="Times New Roman" w:eastAsia="仿宋_GB2312" w:cs="Times New Roman"/>
          <w:sz w:val="28"/>
          <w:szCs w:val="22"/>
          <w:lang w:val="en-US" w:eastAsia="zh-CN"/>
        </w:rPr>
        <w:t xml:space="preserve">3. 需提供前三个月以内的代缴个税税单，或者参加社会保险的《投保单》，抑或《社会保险参保人员证明》等材料。 </w:t>
      </w:r>
    </w:p>
    <w:p w14:paraId="21A08B0F">
      <w:pPr>
        <w:widowControl w:val="0"/>
        <w:spacing w:line="360" w:lineRule="auto"/>
        <w:jc w:val="center"/>
        <w:rPr>
          <w:rFonts w:hint="default" w:ascii="Times New Roman" w:hAnsi="Times New Roman" w:eastAsia="宋体" w:cs="Times New Roman"/>
          <w:b/>
          <w:kern w:val="2"/>
          <w:sz w:val="28"/>
          <w:szCs w:val="28"/>
          <w:lang w:val="en-US" w:eastAsia="zh-CN" w:bidi="ar-SA"/>
        </w:rPr>
      </w:pPr>
    </w:p>
    <w:p w14:paraId="3179AEFE"/>
    <w:sectPr>
      <w:pgSz w:w="11906" w:h="16838"/>
      <w:pgMar w:top="1304" w:right="1474" w:bottom="1304" w:left="1587" w:header="850" w:footer="1417" w:gutter="0"/>
      <w:cols w:space="0" w:num="1"/>
      <w:titlePg/>
      <w:rtlGutter w:val="0"/>
      <w:docGrid w:type="linesAndChars" w:linePitch="579" w:charSpace="-84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长城小标宋体">
    <w:altName w:val="宋体"/>
    <w:panose1 w:val="02010609010101010101"/>
    <w:charset w:val="00"/>
    <w:family w:val="auto"/>
    <w:pitch w:val="default"/>
    <w:sig w:usb0="00000000" w:usb1="00000000" w:usb2="00000000" w:usb3="00000000" w:csb0="0000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evenAndOddHeaders w:val="1"/>
  <w:drawingGridVerticalSpacing w:val="156"/>
  <w:displayHorizontalDrawingGridEvery w:val="2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1EE3276E"/>
    <w:rsid w:val="05541C4A"/>
    <w:rsid w:val="0C537670"/>
    <w:rsid w:val="0DD979BE"/>
    <w:rsid w:val="1EE3276E"/>
    <w:rsid w:val="22FD026E"/>
    <w:rsid w:val="2608366C"/>
    <w:rsid w:val="6C066649"/>
    <w:rsid w:val="784033B9"/>
    <w:rsid w:val="7E732D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7</Pages>
  <Words>1565</Words>
  <Characters>1577</Characters>
  <Lines>0</Lines>
  <Paragraphs>0</Paragraphs>
  <TotalTime>0</TotalTime>
  <ScaleCrop>false</ScaleCrop>
  <LinksUpToDate>false</LinksUpToDate>
  <CharactersWithSpaces>1695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2025-07-04T03:26:00Z</dcterms:created>
  <dc:creator>静_1426828030</dc:creator>
  <cp:lastModifiedBy>GOODMORNINGLITTLEKID</cp:lastModifiedBy>
  <dcterms:modified xsi:type="dcterms:W3CDTF">2026-06-25T01:08:39Z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ICV">
    <vt:lpwstr>6FFE75F71F5D45758DCF3F49228D6F42_11</vt:lpwstr>
  </property>
  <property fmtid="{D5CDD505-2E9C-101B-9397-08002B2CF9AE}" pid="4" name="KSOTemplateDocerSaveRecord">
    <vt:lpwstr>eyJoZGlkIjoiYmJmODcxZjQ5NTBlMTFiMzNlOGQ4YTM5NGVhOGRkMWQiLCJ1c2VySWQiOiIxMjM0NjYyMiJ9</vt:lpwstr>
  </property>
</Properties>
</file>